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F5DDD" w14:textId="57F68384" w:rsidR="00A607EA" w:rsidRPr="00A607EA" w:rsidRDefault="00A607EA" w:rsidP="00A607EA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A607EA">
        <w:rPr>
          <w:rFonts w:ascii="Times New Roman" w:hAnsi="Times New Roman" w:cs="Times New Roman"/>
          <w:caps/>
          <w:sz w:val="24"/>
          <w:szCs w:val="24"/>
        </w:rPr>
        <w:t>Załącznik</w:t>
      </w:r>
    </w:p>
    <w:p w14:paraId="66B00EE7" w14:textId="29DF69DF" w:rsidR="00A3328F" w:rsidRDefault="00A607EA" w:rsidP="00A607E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07EA">
        <w:rPr>
          <w:rFonts w:ascii="Times New Roman" w:hAnsi="Times New Roman" w:cs="Times New Roman"/>
          <w:sz w:val="24"/>
          <w:szCs w:val="24"/>
        </w:rPr>
        <w:t>do prognozy oddziaływania na środowisko dla projektu miejscowego planu zagospodarowania przestrzennego terenu położonego w obrębie Daszewo w gminie Karlino</w:t>
      </w:r>
    </w:p>
    <w:p w14:paraId="7AED68F3" w14:textId="06A29A2C" w:rsidR="00A607EA" w:rsidRPr="00A607EA" w:rsidRDefault="00A607EA" w:rsidP="00A607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07EA">
        <w:rPr>
          <w:rFonts w:ascii="Times New Roman" w:hAnsi="Times New Roman" w:cs="Times New Roman"/>
          <w:caps/>
          <w:sz w:val="24"/>
          <w:szCs w:val="24"/>
        </w:rPr>
        <w:t>Serwis fotograficzny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607EA" w:rsidRPr="00A607EA" w14:paraId="52896851" w14:textId="77777777" w:rsidTr="00B60AF1">
        <w:trPr>
          <w:trHeight w:val="448"/>
        </w:trPr>
        <w:tc>
          <w:tcPr>
            <w:tcW w:w="9062" w:type="dxa"/>
          </w:tcPr>
          <w:p w14:paraId="61494282" w14:textId="4F294F5A" w:rsidR="00A607EA" w:rsidRPr="00A607EA" w:rsidRDefault="00CD289C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D60170" wp14:editId="73022C68">
                  <wp:extent cx="5760720" cy="2829560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2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4FCCE221" w14:textId="77777777" w:rsidTr="00B60AF1">
        <w:trPr>
          <w:trHeight w:val="448"/>
        </w:trPr>
        <w:tc>
          <w:tcPr>
            <w:tcW w:w="9062" w:type="dxa"/>
          </w:tcPr>
          <w:p w14:paraId="18055179" w14:textId="77777777" w:rsidR="00A607EA" w:rsidRDefault="00A607EA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07EA">
              <w:rPr>
                <w:rFonts w:ascii="Times New Roman" w:hAnsi="Times New Roman" w:cs="Times New Roman"/>
                <w:bCs/>
                <w:sz w:val="20"/>
                <w:szCs w:val="20"/>
              </w:rPr>
              <w:t>Fot. 1.</w:t>
            </w:r>
            <w:r w:rsidR="00CD289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Uprawa zboża,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wschodnia</w:t>
            </w:r>
            <w:r w:rsidR="00CD289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część projektu Planu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414469DC" w14:textId="77777777" w:rsidR="004529D2" w:rsidRDefault="004529D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813EF37" w14:textId="1F1344D5" w:rsidR="004529D2" w:rsidRPr="00A607EA" w:rsidRDefault="004529D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607EA" w:rsidRPr="00A607EA" w14:paraId="139E3C23" w14:textId="77777777" w:rsidTr="00B60AF1">
        <w:trPr>
          <w:trHeight w:val="448"/>
        </w:trPr>
        <w:tc>
          <w:tcPr>
            <w:tcW w:w="9062" w:type="dxa"/>
          </w:tcPr>
          <w:p w14:paraId="59184865" w14:textId="514AF362" w:rsidR="00A607EA" w:rsidRPr="00A607EA" w:rsidRDefault="003C265B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67CDBE" wp14:editId="004CD562">
                  <wp:extent cx="5760720" cy="272542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6AD61311" w14:textId="77777777" w:rsidTr="00B60AF1">
        <w:trPr>
          <w:trHeight w:val="448"/>
        </w:trPr>
        <w:tc>
          <w:tcPr>
            <w:tcW w:w="9062" w:type="dxa"/>
          </w:tcPr>
          <w:p w14:paraId="3DAB2C7A" w14:textId="40D65AE4" w:rsidR="00A607EA" w:rsidRPr="00A607EA" w:rsidRDefault="00A607EA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Fot. 2. 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>Uprawa ziemniaków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 chwastami </w:t>
            </w:r>
            <w:proofErr w:type="spellStart"/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segetalnymi</w:t>
            </w:r>
            <w:proofErr w:type="spellEnd"/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przy linii drogi śródpolnej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>, północ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na część projektu Planu.</w:t>
            </w:r>
          </w:p>
        </w:tc>
      </w:tr>
      <w:tr w:rsidR="00A607EA" w:rsidRPr="00A607EA" w14:paraId="05F04606" w14:textId="77777777" w:rsidTr="00B60AF1">
        <w:trPr>
          <w:trHeight w:val="448"/>
        </w:trPr>
        <w:tc>
          <w:tcPr>
            <w:tcW w:w="9062" w:type="dxa"/>
          </w:tcPr>
          <w:p w14:paraId="7F3095D0" w14:textId="72210126" w:rsidR="00A607EA" w:rsidRPr="00A607EA" w:rsidRDefault="003C265B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361047" wp14:editId="701B6F32">
                  <wp:extent cx="5760720" cy="280098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29D8D6F8" w14:textId="77777777" w:rsidTr="00B60AF1">
        <w:trPr>
          <w:trHeight w:val="448"/>
        </w:trPr>
        <w:tc>
          <w:tcPr>
            <w:tcW w:w="9062" w:type="dxa"/>
          </w:tcPr>
          <w:p w14:paraId="1B61A35C" w14:textId="77777777" w:rsidR="00A607EA" w:rsidRDefault="00A607EA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Fot. 3.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Uprawa kukurydzy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oraz widok na linię elektroenergetyczną WN przebiegającą nad terenem Planu (z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>ach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o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>d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nia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część projektu Planu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1846E16A" w14:textId="77777777" w:rsidR="004529D2" w:rsidRDefault="004529D2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3FC799" w14:textId="0BC4CF06" w:rsidR="004529D2" w:rsidRPr="00A607EA" w:rsidRDefault="004529D2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607EA" w:rsidRPr="00A607EA" w14:paraId="184EFA0C" w14:textId="77777777" w:rsidTr="00B60AF1">
        <w:trPr>
          <w:trHeight w:val="448"/>
        </w:trPr>
        <w:tc>
          <w:tcPr>
            <w:tcW w:w="9062" w:type="dxa"/>
          </w:tcPr>
          <w:p w14:paraId="14A85198" w14:textId="67706136" w:rsidR="00A607EA" w:rsidRPr="00A607EA" w:rsidRDefault="003C265B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4E3C8B" wp14:editId="1D7577DD">
                  <wp:extent cx="5760720" cy="280098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03311274" w14:textId="77777777" w:rsidTr="00B60AF1">
        <w:trPr>
          <w:trHeight w:val="448"/>
        </w:trPr>
        <w:tc>
          <w:tcPr>
            <w:tcW w:w="9062" w:type="dxa"/>
          </w:tcPr>
          <w:p w14:paraId="7B839D28" w14:textId="14A7AD50" w:rsidR="00A607EA" w:rsidRPr="00A607EA" w:rsidRDefault="00A607EA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Fot. 4.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Liściaste z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>adrzewienia pasowe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południ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owej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częś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ci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projektu Planu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, ogrodzony teren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gazociąg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u wysokiego ciśnienia Gdańsk-Szczecin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A607EA" w:rsidRPr="00A607EA" w14:paraId="7D0EAA22" w14:textId="77777777" w:rsidTr="00B60AF1">
        <w:trPr>
          <w:trHeight w:val="448"/>
        </w:trPr>
        <w:tc>
          <w:tcPr>
            <w:tcW w:w="9062" w:type="dxa"/>
          </w:tcPr>
          <w:p w14:paraId="0511203E" w14:textId="034C1737" w:rsidR="00A607EA" w:rsidRPr="00A607EA" w:rsidRDefault="003C265B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23426B" wp14:editId="78B7C781">
                  <wp:extent cx="5760720" cy="280098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21338E5E" w14:textId="77777777" w:rsidTr="00B60AF1">
        <w:trPr>
          <w:trHeight w:val="448"/>
        </w:trPr>
        <w:tc>
          <w:tcPr>
            <w:tcW w:w="9062" w:type="dxa"/>
          </w:tcPr>
          <w:p w14:paraId="3904EEE3" w14:textId="77777777" w:rsidR="00A607EA" w:rsidRDefault="00A607EA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Fot. 5.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Liściaste z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>adrzewienia pasowe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centralnej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części projektu Planu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777AABC" w14:textId="77777777" w:rsidR="004529D2" w:rsidRDefault="004529D2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47ED80F" w14:textId="0D4D3F07" w:rsidR="004529D2" w:rsidRPr="00A607EA" w:rsidRDefault="004529D2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607EA" w:rsidRPr="00A607EA" w14:paraId="718505DB" w14:textId="77777777" w:rsidTr="00B60AF1">
        <w:trPr>
          <w:trHeight w:val="448"/>
        </w:trPr>
        <w:tc>
          <w:tcPr>
            <w:tcW w:w="9062" w:type="dxa"/>
          </w:tcPr>
          <w:p w14:paraId="78E48310" w14:textId="105BFCE4" w:rsidR="00A607EA" w:rsidRPr="00A607EA" w:rsidRDefault="003C265B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016BBB" wp14:editId="358EA18D">
                  <wp:extent cx="5760720" cy="280098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63A4643F" w14:textId="77777777" w:rsidTr="00B60AF1">
        <w:trPr>
          <w:trHeight w:val="448"/>
        </w:trPr>
        <w:tc>
          <w:tcPr>
            <w:tcW w:w="9062" w:type="dxa"/>
          </w:tcPr>
          <w:p w14:paraId="6C2BB3FA" w14:textId="776DBA3B" w:rsidR="00A607EA" w:rsidRPr="00A607EA" w:rsidRDefault="00A607EA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Fot. 6.</w:t>
            </w:r>
            <w:r w:rsidR="003C26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Powierzchnia zalesiona (las grądowy)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>, zakrzewienia wierzbowe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B2416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Salicetea</w:t>
            </w:r>
            <w:proofErr w:type="spellEnd"/>
            <w:r w:rsidR="00B2416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2416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purpureae</w:t>
            </w:r>
            <w:proofErr w:type="spellEnd"/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 zarastające łąki w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południow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o-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>zach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odniej części 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projektu Planu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A607EA" w:rsidRPr="00A607EA" w14:paraId="5B7CEF78" w14:textId="77777777" w:rsidTr="00B60AF1">
        <w:trPr>
          <w:trHeight w:val="448"/>
        </w:trPr>
        <w:tc>
          <w:tcPr>
            <w:tcW w:w="9062" w:type="dxa"/>
          </w:tcPr>
          <w:p w14:paraId="20759FB7" w14:textId="10ECFFB7" w:rsidR="00A607EA" w:rsidRPr="00A607EA" w:rsidRDefault="006A219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1AD0D1" wp14:editId="72C9CABF">
                  <wp:extent cx="5760720" cy="280098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1C3FA67C" w14:textId="77777777" w:rsidTr="00B60AF1">
        <w:trPr>
          <w:trHeight w:val="448"/>
        </w:trPr>
        <w:tc>
          <w:tcPr>
            <w:tcW w:w="9062" w:type="dxa"/>
          </w:tcPr>
          <w:p w14:paraId="39A33023" w14:textId="0F77A836" w:rsidR="00A607EA" w:rsidRDefault="00A607EA" w:rsidP="00B60AF1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Fot. 7.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Zakrzewienia wierzbowe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B2416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Salicetea</w:t>
            </w:r>
            <w:proofErr w:type="spellEnd"/>
            <w:r w:rsidR="00B2416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2416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purpureae</w:t>
            </w:r>
            <w:proofErr w:type="spellEnd"/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wykształcone w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zbiorowisk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u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łąkow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ym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przerośnięt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ym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bylinami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 do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klasy </w:t>
            </w:r>
            <w:proofErr w:type="spellStart"/>
            <w:r w:rsidR="006A2192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Artemisietea</w:t>
            </w:r>
            <w:proofErr w:type="spellEnd"/>
            <w:r w:rsidR="006A2192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A2192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vulgaris</w:t>
            </w:r>
            <w:proofErr w:type="spellEnd"/>
            <w:r w:rsidR="006A2192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</w:p>
          <w:p w14:paraId="2BBBA26C" w14:textId="77777777" w:rsidR="00B2416D" w:rsidRDefault="00B2416D" w:rsidP="00B60AF1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  <w:p w14:paraId="7E9C048C" w14:textId="77777777" w:rsidR="00B2416D" w:rsidRDefault="00B2416D" w:rsidP="00B60AF1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  <w:p w14:paraId="09F522AB" w14:textId="5852E159" w:rsidR="00B2416D" w:rsidRPr="006A2192" w:rsidRDefault="00B2416D" w:rsidP="00B60AF1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</w:tr>
      <w:tr w:rsidR="00A607EA" w:rsidRPr="00A607EA" w14:paraId="7E2C3B40" w14:textId="77777777" w:rsidTr="00B60AF1">
        <w:trPr>
          <w:trHeight w:val="448"/>
        </w:trPr>
        <w:tc>
          <w:tcPr>
            <w:tcW w:w="9062" w:type="dxa"/>
          </w:tcPr>
          <w:p w14:paraId="162AAC9A" w14:textId="205ECBB8" w:rsidR="00A607EA" w:rsidRPr="00A607EA" w:rsidRDefault="006A219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BA0385" wp14:editId="4E25EF90">
                  <wp:extent cx="5760720" cy="280098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714D13D1" w14:textId="77777777" w:rsidTr="00B60AF1">
        <w:trPr>
          <w:trHeight w:val="448"/>
        </w:trPr>
        <w:tc>
          <w:tcPr>
            <w:tcW w:w="9062" w:type="dxa"/>
          </w:tcPr>
          <w:p w14:paraId="48EAC324" w14:textId="06EFB267" w:rsidR="00A607EA" w:rsidRPr="00B2416D" w:rsidRDefault="00A607EA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416D">
              <w:rPr>
                <w:rFonts w:ascii="Times New Roman" w:hAnsi="Times New Roman" w:cs="Times New Roman"/>
                <w:bCs/>
                <w:sz w:val="20"/>
                <w:szCs w:val="20"/>
              </w:rPr>
              <w:t>Fot. 8.</w:t>
            </w:r>
            <w:r w:rsidR="006A2192" w:rsidRP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Nieużytek po</w:t>
            </w:r>
            <w:r w:rsidR="00B2416D" w:rsidRPr="00B2416D">
              <w:rPr>
                <w:rFonts w:ascii="Times New Roman" w:hAnsi="Times New Roman" w:cs="Times New Roman"/>
                <w:bCs/>
                <w:sz w:val="20"/>
                <w:szCs w:val="20"/>
              </w:rPr>
              <w:t>rolny</w:t>
            </w:r>
            <w:r w:rsidR="00B2416D" w:rsidRPr="00B241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2416D" w:rsidRPr="00B2416D">
              <w:rPr>
                <w:rFonts w:ascii="Times New Roman" w:hAnsi="Times New Roman" w:cs="Times New Roman"/>
                <w:sz w:val="20"/>
                <w:szCs w:val="20"/>
              </w:rPr>
              <w:t>przy drodze krajowej E28 w sąsiedztwie zakładu PGNiG</w:t>
            </w:r>
            <w:r w:rsidR="00B2416D" w:rsidRPr="00B2416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B2416D" w:rsidRPr="00B2416D">
              <w:rPr>
                <w:rFonts w:ascii="Times New Roman" w:hAnsi="Times New Roman" w:cs="Times New Roman"/>
                <w:bCs/>
                <w:sz w:val="20"/>
                <w:szCs w:val="20"/>
              </w:rPr>
              <w:t>południowa</w:t>
            </w:r>
            <w:r w:rsidR="00B2416D" w:rsidRP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część projektu Planu</w:t>
            </w:r>
            <w:r w:rsidR="00B2416D" w:rsidRPr="00B2416D">
              <w:rPr>
                <w:rFonts w:ascii="Times New Roman" w:hAnsi="Times New Roman" w:cs="Times New Roman"/>
                <w:bCs/>
                <w:sz w:val="20"/>
                <w:szCs w:val="20"/>
              </w:rPr>
              <w:t>).</w:t>
            </w:r>
          </w:p>
        </w:tc>
      </w:tr>
      <w:tr w:rsidR="00A607EA" w:rsidRPr="00A607EA" w14:paraId="3F6DF656" w14:textId="77777777" w:rsidTr="00B60AF1">
        <w:trPr>
          <w:trHeight w:val="448"/>
        </w:trPr>
        <w:tc>
          <w:tcPr>
            <w:tcW w:w="9062" w:type="dxa"/>
          </w:tcPr>
          <w:p w14:paraId="367B9E20" w14:textId="4662F296" w:rsidR="00A607EA" w:rsidRPr="00A607EA" w:rsidRDefault="006A219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013244" wp14:editId="3E1FC7F9">
                  <wp:extent cx="5669280" cy="2756688"/>
                  <wp:effectExtent l="0" t="0" r="7620" b="571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370" cy="277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19FAF998" w14:textId="77777777" w:rsidTr="00B60AF1">
        <w:trPr>
          <w:trHeight w:val="448"/>
        </w:trPr>
        <w:tc>
          <w:tcPr>
            <w:tcW w:w="9062" w:type="dxa"/>
          </w:tcPr>
          <w:p w14:paraId="03E6597B" w14:textId="51569E48" w:rsidR="00A607EA" w:rsidRDefault="00A607EA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Fot. 9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astwisko 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z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arośnięte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bylinami, w centralnej części projektu Planu, 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>na zachód od Karlinka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1D3857F6" w14:textId="77777777" w:rsidR="00B2416D" w:rsidRDefault="00B2416D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D9F793D" w14:textId="370385FF" w:rsidR="00B2416D" w:rsidRPr="00A607EA" w:rsidRDefault="00B2416D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607EA" w:rsidRPr="00A607EA" w14:paraId="43C0BB30" w14:textId="77777777" w:rsidTr="00B60AF1">
        <w:trPr>
          <w:trHeight w:val="448"/>
        </w:trPr>
        <w:tc>
          <w:tcPr>
            <w:tcW w:w="9062" w:type="dxa"/>
          </w:tcPr>
          <w:p w14:paraId="3CCA9B9D" w14:textId="1D3BBD47" w:rsidR="00A607EA" w:rsidRPr="00A607EA" w:rsidRDefault="006A219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D90A3D" wp14:editId="0029BE8A">
                  <wp:extent cx="5448300" cy="4086225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4C1E4A28" w14:textId="77777777" w:rsidTr="00B60AF1">
        <w:trPr>
          <w:trHeight w:val="448"/>
        </w:trPr>
        <w:tc>
          <w:tcPr>
            <w:tcW w:w="9062" w:type="dxa"/>
          </w:tcPr>
          <w:p w14:paraId="2D7A6916" w14:textId="50236FD2" w:rsidR="00A607EA" w:rsidRPr="00A607EA" w:rsidRDefault="00A607EA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Fot. 10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Zadrzewienia o 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charakterze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lasu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grądowego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 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>północn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o-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>zach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odniej części 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projektu Planu</w:t>
            </w:r>
            <w:r w:rsidR="00B2416D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A607EA" w:rsidRPr="00A607EA" w14:paraId="0129FF4B" w14:textId="77777777" w:rsidTr="00B60AF1">
        <w:trPr>
          <w:trHeight w:val="448"/>
        </w:trPr>
        <w:tc>
          <w:tcPr>
            <w:tcW w:w="9062" w:type="dxa"/>
          </w:tcPr>
          <w:p w14:paraId="664BB34A" w14:textId="37F1EF5E" w:rsidR="00A607EA" w:rsidRPr="00A607EA" w:rsidRDefault="006A2192" w:rsidP="006A219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78B008" wp14:editId="330C4E58">
                  <wp:extent cx="2849880" cy="3800154"/>
                  <wp:effectExtent l="0" t="0" r="762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55" cy="382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500C5656" w14:textId="77777777" w:rsidTr="00B60AF1">
        <w:trPr>
          <w:trHeight w:val="448"/>
        </w:trPr>
        <w:tc>
          <w:tcPr>
            <w:tcW w:w="9062" w:type="dxa"/>
          </w:tcPr>
          <w:p w14:paraId="6069870B" w14:textId="6EA2C5EB" w:rsidR="00A607EA" w:rsidRDefault="00A607EA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Fot. 11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Zadrzewienie o strukturze lasu </w:t>
            </w:r>
            <w:r w:rsidR="00A12D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grądowego - 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widok od środka,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północn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o-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zach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o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d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nia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częś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ć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projektu Planu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A808908" w14:textId="77777777" w:rsidR="00A12D67" w:rsidRDefault="00A12D67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98BB786" w14:textId="4B6E88BD" w:rsidR="00A12D67" w:rsidRPr="00A607EA" w:rsidRDefault="00A12D67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607EA" w:rsidRPr="00A607EA" w14:paraId="0C7960D1" w14:textId="77777777" w:rsidTr="00B60AF1">
        <w:trPr>
          <w:trHeight w:val="448"/>
        </w:trPr>
        <w:tc>
          <w:tcPr>
            <w:tcW w:w="9062" w:type="dxa"/>
          </w:tcPr>
          <w:p w14:paraId="4D352FD8" w14:textId="7AF4BE05" w:rsidR="00A607EA" w:rsidRPr="00A607EA" w:rsidRDefault="006A219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2ACDF7" wp14:editId="52B233A5">
                  <wp:extent cx="5608320" cy="2727046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746" cy="273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7EA" w:rsidRPr="00A607EA" w14:paraId="73FBE55C" w14:textId="77777777" w:rsidTr="00B60AF1">
        <w:trPr>
          <w:trHeight w:val="448"/>
        </w:trPr>
        <w:tc>
          <w:tcPr>
            <w:tcW w:w="9062" w:type="dxa"/>
          </w:tcPr>
          <w:p w14:paraId="5CF311BA" w14:textId="387495D8" w:rsidR="00A607EA" w:rsidRPr="006A2192" w:rsidRDefault="00A607EA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Fot. 12.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Dro</w:t>
            </w:r>
            <w:r w:rsidR="006A2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ga śródpolna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ze zbiorowiskami miejsc </w:t>
            </w:r>
            <w:r w:rsidR="00B60AF1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>wydeptywanych</w:t>
            </w:r>
            <w:r w:rsidR="00B60AF1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prowadząca do wsi Karlinko od północy, z</w:t>
            </w:r>
            <w:r w:rsidR="00B60AF1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prawej</w:t>
            </w:r>
            <w:r w:rsidR="00B60AF1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strony u</w:t>
            </w:r>
            <w:r w:rsidR="00B60AF1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>prawa zb</w:t>
            </w:r>
            <w:r w:rsidR="00B60AF1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>ó</w:t>
            </w:r>
            <w:r w:rsidR="00B60AF1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>ż</w:t>
            </w:r>
            <w:r w:rsidR="00B60AF1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 lewej stronie </w:t>
            </w:r>
            <w:r w:rsidR="00B60AF1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kolczaste </w:t>
            </w:r>
            <w:r w:rsidR="006A2192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zarośla </w:t>
            </w:r>
            <w:proofErr w:type="spellStart"/>
            <w:r w:rsidR="006A2192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>czyżni</w:t>
            </w:r>
            <w:proofErr w:type="spellEnd"/>
            <w:r w:rsidR="006A2192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B60AF1" w:rsidRPr="00B60AF1">
              <w:rPr>
                <w:rStyle w:val="st"/>
                <w:rFonts w:ascii="Times New Roman" w:hAnsi="Times New Roman" w:cs="Times New Roman"/>
                <w:i/>
                <w:iCs/>
                <w:sz w:val="20"/>
                <w:szCs w:val="20"/>
              </w:rPr>
              <w:t>Rubo</w:t>
            </w:r>
            <w:proofErr w:type="spellEnd"/>
            <w:r w:rsidR="00B60AF1" w:rsidRPr="00B60AF1">
              <w:rPr>
                <w:rStyle w:val="st"/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60AF1" w:rsidRPr="00B60AF1">
              <w:rPr>
                <w:rStyle w:val="st"/>
                <w:rFonts w:ascii="Times New Roman" w:hAnsi="Times New Roman" w:cs="Times New Roman"/>
                <w:i/>
                <w:iCs/>
                <w:sz w:val="20"/>
                <w:szCs w:val="20"/>
              </w:rPr>
              <w:t>fruticosi-Prunetum</w:t>
            </w:r>
            <w:proofErr w:type="spellEnd"/>
            <w:r w:rsidR="00B60AF1" w:rsidRPr="00B60AF1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60AF1" w:rsidRPr="00B60AF1">
              <w:rPr>
                <w:rStyle w:val="st"/>
                <w:rFonts w:ascii="Times New Roman" w:hAnsi="Times New Roman" w:cs="Times New Roman"/>
                <w:i/>
                <w:iCs/>
                <w:sz w:val="20"/>
                <w:szCs w:val="20"/>
              </w:rPr>
              <w:t>spinosa</w:t>
            </w:r>
            <w:r w:rsidR="00B60AF1" w:rsidRPr="00B60AF1">
              <w:rPr>
                <w:rStyle w:val="st"/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proofErr w:type="spellEnd"/>
            <w:r w:rsidR="006A2192" w:rsidRPr="00B60AF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6A2192" w:rsidRPr="00A607EA" w14:paraId="2849328B" w14:textId="77777777" w:rsidTr="00B60AF1">
        <w:trPr>
          <w:trHeight w:val="448"/>
        </w:trPr>
        <w:tc>
          <w:tcPr>
            <w:tcW w:w="9062" w:type="dxa"/>
          </w:tcPr>
          <w:p w14:paraId="7ADDC12F" w14:textId="795C5BB7" w:rsidR="006A2192" w:rsidRDefault="006A219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37862C" wp14:editId="58232837">
                  <wp:extent cx="5760720" cy="248348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8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192" w:rsidRPr="00A607EA" w14:paraId="116E68C5" w14:textId="77777777" w:rsidTr="00B60AF1">
        <w:trPr>
          <w:trHeight w:val="448"/>
        </w:trPr>
        <w:tc>
          <w:tcPr>
            <w:tcW w:w="9062" w:type="dxa"/>
          </w:tcPr>
          <w:p w14:paraId="6A008DBF" w14:textId="77777777" w:rsidR="006A2192" w:rsidRDefault="006A2192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Fot. 13. Zieleń urządzona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na terenie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części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zakładu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PGNiG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południ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owym rejonie projektu Planu, przy drodze krajowej E28.</w:t>
            </w:r>
          </w:p>
          <w:p w14:paraId="7B195966" w14:textId="77777777" w:rsidR="00B60AF1" w:rsidRDefault="00B60AF1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DA942A3" w14:textId="324ACFF9" w:rsidR="00B60AF1" w:rsidRDefault="00B60AF1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A2192" w:rsidRPr="00A607EA" w14:paraId="58F5E63B" w14:textId="77777777" w:rsidTr="00B60AF1">
        <w:trPr>
          <w:trHeight w:val="448"/>
        </w:trPr>
        <w:tc>
          <w:tcPr>
            <w:tcW w:w="9062" w:type="dxa"/>
          </w:tcPr>
          <w:p w14:paraId="08A910CB" w14:textId="61DA0DD2" w:rsidR="006A2192" w:rsidRDefault="006A219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511E63" wp14:editId="1407816D">
                  <wp:extent cx="5760720" cy="280098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192" w:rsidRPr="00A607EA" w14:paraId="0214D776" w14:textId="77777777" w:rsidTr="00B60AF1">
        <w:trPr>
          <w:trHeight w:val="448"/>
        </w:trPr>
        <w:tc>
          <w:tcPr>
            <w:tcW w:w="9062" w:type="dxa"/>
          </w:tcPr>
          <w:p w14:paraId="68066761" w14:textId="60FC1B77" w:rsidR="006A2192" w:rsidRDefault="006A219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Fot. 14.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Asfaltowa d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roga do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wsi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Karlink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widok od strony południowej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47F42257" w14:textId="77777777" w:rsidR="00B60AF1" w:rsidRDefault="00B60AF1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0FD2C0" w14:textId="58B8E348" w:rsidR="00B60AF1" w:rsidRDefault="00B60AF1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A2192" w:rsidRPr="00A607EA" w14:paraId="3465097C" w14:textId="77777777" w:rsidTr="00B60AF1">
        <w:trPr>
          <w:trHeight w:val="448"/>
        </w:trPr>
        <w:tc>
          <w:tcPr>
            <w:tcW w:w="9062" w:type="dxa"/>
          </w:tcPr>
          <w:p w14:paraId="64CD55E4" w14:textId="60101385" w:rsidR="006A2192" w:rsidRDefault="004529D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C9D0CC" wp14:editId="505C0923">
                  <wp:extent cx="5760720" cy="257556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192" w:rsidRPr="00A607EA" w14:paraId="280210DD" w14:textId="77777777" w:rsidTr="00B60AF1">
        <w:trPr>
          <w:trHeight w:val="448"/>
        </w:trPr>
        <w:tc>
          <w:tcPr>
            <w:tcW w:w="9062" w:type="dxa"/>
          </w:tcPr>
          <w:p w14:paraId="6E06AA99" w14:textId="76A85220" w:rsidR="006A2192" w:rsidRDefault="006A2192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Fot. 15.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Wieś Karlinko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po lewej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stronie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strefa ochrony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konserwatorskiej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krajobraz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u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(budynek gospodarski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 </w:t>
            </w:r>
            <w:proofErr w:type="spellStart"/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zadrzewieniami</w:t>
            </w:r>
            <w:proofErr w:type="spellEnd"/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),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po prawej stronie drogi 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murowany GPZ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świetlica oraz gniazdo bociana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na słupie elektroenergetycznym</w:t>
            </w:r>
            <w:r w:rsidR="004529D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D2CD17E" w14:textId="77777777" w:rsidR="00B60AF1" w:rsidRDefault="00B60AF1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FAAD6E0" w14:textId="10CB9556" w:rsidR="00B60AF1" w:rsidRDefault="00B60AF1" w:rsidP="00B60A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529D2" w:rsidRPr="00A607EA" w14:paraId="67332FA8" w14:textId="77777777" w:rsidTr="00B60AF1">
        <w:trPr>
          <w:trHeight w:val="448"/>
        </w:trPr>
        <w:tc>
          <w:tcPr>
            <w:tcW w:w="9062" w:type="dxa"/>
          </w:tcPr>
          <w:p w14:paraId="23C211D7" w14:textId="4D366506" w:rsidR="004529D2" w:rsidRDefault="004529D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CE6AF3" wp14:editId="1BE9C8F7">
                  <wp:extent cx="5760720" cy="2800985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9D2" w:rsidRPr="00A607EA" w14:paraId="7C009CF6" w14:textId="77777777" w:rsidTr="00B60AF1">
        <w:trPr>
          <w:trHeight w:val="448"/>
        </w:trPr>
        <w:tc>
          <w:tcPr>
            <w:tcW w:w="9062" w:type="dxa"/>
          </w:tcPr>
          <w:p w14:paraId="02FB4131" w14:textId="62C968F9" w:rsidR="004529D2" w:rsidRDefault="004529D2" w:rsidP="00A607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Fot. 16. Widok na centrum wsi </w:t>
            </w:r>
            <w:r w:rsidR="00B60A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Karlinko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od strony wschodniej.</w:t>
            </w:r>
          </w:p>
        </w:tc>
      </w:tr>
    </w:tbl>
    <w:p w14:paraId="38E82C0A" w14:textId="2794BE5B" w:rsidR="00A607EA" w:rsidRPr="00A607EA" w:rsidRDefault="00A607EA">
      <w:pPr>
        <w:rPr>
          <w:rFonts w:ascii="Times New Roman" w:hAnsi="Times New Roman" w:cs="Times New Roman"/>
          <w:bCs/>
          <w:sz w:val="16"/>
          <w:szCs w:val="16"/>
        </w:rPr>
      </w:pPr>
    </w:p>
    <w:p w14:paraId="10577CE8" w14:textId="77777777" w:rsidR="00A607EA" w:rsidRPr="00A607EA" w:rsidRDefault="00A607EA"/>
    <w:sectPr w:rsidR="00A607EA" w:rsidRPr="00A607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7EA"/>
    <w:rsid w:val="003C265B"/>
    <w:rsid w:val="004529D2"/>
    <w:rsid w:val="006A2192"/>
    <w:rsid w:val="00A12D67"/>
    <w:rsid w:val="00A3328F"/>
    <w:rsid w:val="00A607EA"/>
    <w:rsid w:val="00B2416D"/>
    <w:rsid w:val="00B60AF1"/>
    <w:rsid w:val="00CD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79784"/>
  <w15:chartTrackingRefBased/>
  <w15:docId w15:val="{25749F66-CE49-4C92-A261-874E095A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0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07E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60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B60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312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Jakubowska-Dorsz</dc:creator>
  <cp:keywords/>
  <dc:description/>
  <cp:lastModifiedBy>Magdalena Jakubowska-Dorsz</cp:lastModifiedBy>
  <cp:revision>1</cp:revision>
  <dcterms:created xsi:type="dcterms:W3CDTF">2020-08-25T09:21:00Z</dcterms:created>
  <dcterms:modified xsi:type="dcterms:W3CDTF">2020-08-25T10:30:00Z</dcterms:modified>
</cp:coreProperties>
</file>